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CD9" w:rsidRPr="00EC2CD9" w:rsidRDefault="00EC2CD9" w:rsidP="00EC2CD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Obowiązek informacyjny</w:t>
      </w:r>
      <w:r w:rsidR="00923D6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 dotyczący przetwarzania danych osobowych w szkole</w:t>
      </w:r>
    </w:p>
    <w:p w:rsidR="00EC2CD9" w:rsidRPr="00EC2CD9" w:rsidRDefault="00EC2CD9" w:rsidP="00EC2CD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lang w:eastAsia="pl-PL"/>
        </w:rPr>
        <w:t> </w:t>
      </w:r>
    </w:p>
    <w:p w:rsidR="000E0B5D" w:rsidRPr="00EC2CD9" w:rsidRDefault="000E0B5D" w:rsidP="000E0B5D">
      <w:pPr>
        <w:numPr>
          <w:ilvl w:val="0"/>
          <w:numId w:val="1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Kto jest administratorem Twoich danych osobowych? </w:t>
      </w:r>
    </w:p>
    <w:p w:rsidR="001151BE" w:rsidRDefault="000E0B5D" w:rsidP="001151BE">
      <w:pPr>
        <w:spacing w:after="0" w:line="240" w:lineRule="auto"/>
        <w:rPr>
          <w:b/>
          <w:caps/>
        </w:rPr>
      </w:pP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Administratorem Twoich danych osobowych jest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="001151BE" w:rsidRPr="006E2B48">
        <w:rPr>
          <w:b/>
          <w:caps/>
        </w:rPr>
        <w:t xml:space="preserve">Zespół Szkolno – Przedszkolny z Oddziałami Integracyjnymi </w:t>
      </w:r>
    </w:p>
    <w:p w:rsidR="001151BE" w:rsidRPr="006E2B48" w:rsidRDefault="001151BE" w:rsidP="001151BE">
      <w:pPr>
        <w:spacing w:after="0" w:line="240" w:lineRule="auto"/>
        <w:rPr>
          <w:b/>
          <w:caps/>
        </w:rPr>
      </w:pPr>
      <w:r w:rsidRPr="006E2B48">
        <w:rPr>
          <w:b/>
          <w:caps/>
        </w:rPr>
        <w:t>w Żarach</w:t>
      </w:r>
    </w:p>
    <w:p w:rsidR="001151BE" w:rsidRDefault="001151BE" w:rsidP="001151BE">
      <w:pPr>
        <w:spacing w:after="0" w:line="240" w:lineRule="auto"/>
      </w:pPr>
      <w:r>
        <w:t>ul. Broni Pancernej 8</w:t>
      </w:r>
    </w:p>
    <w:p w:rsidR="001151BE" w:rsidRDefault="001151BE" w:rsidP="001151BE">
      <w:pPr>
        <w:spacing w:after="0" w:line="240" w:lineRule="auto"/>
      </w:pPr>
      <w:r>
        <w:t>68-200 Żary</w:t>
      </w:r>
    </w:p>
    <w:p w:rsidR="000E0B5D" w:rsidRPr="00EC2CD9" w:rsidRDefault="000E0B5D" w:rsidP="000E0B5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0E0B5D" w:rsidRPr="00D86553" w:rsidRDefault="000E0B5D" w:rsidP="000E0B5D">
      <w:pPr>
        <w:numPr>
          <w:ilvl w:val="0"/>
          <w:numId w:val="2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865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Z kim możesz skontaktować się w sprawie przetwarzania Twoich danych osobowych? </w:t>
      </w:r>
    </w:p>
    <w:p w:rsidR="000E0B5D" w:rsidRPr="00EC2CD9" w:rsidRDefault="000E0B5D" w:rsidP="000E0B5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We wszelkich sprawach dotyczących przetwarzania Twoich danych osobowych może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sz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skontaktować się:</w:t>
      </w:r>
    </w:p>
    <w:p w:rsidR="000E0B5D" w:rsidRPr="00EC2CD9" w:rsidRDefault="000E0B5D" w:rsidP="000E0B5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0E0B5D" w:rsidRPr="00EC2CD9" w:rsidRDefault="000E0B5D" w:rsidP="000E0B5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Bezpośrednio z Administratorem: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DD70BC" w:rsidRDefault="000E0B5D" w:rsidP="000E0B5D">
      <w:pPr>
        <w:shd w:val="clear" w:color="auto" w:fill="FFFFFF"/>
        <w:spacing w:after="0" w:line="240" w:lineRule="auto"/>
        <w:textAlignment w:val="baseline"/>
      </w:pPr>
      <w:r w:rsidRPr="00FE47C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Numer telefonu: </w:t>
      </w:r>
      <w:r w:rsidR="001151B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68 374 3845</w:t>
      </w:r>
    </w:p>
    <w:p w:rsidR="000E0B5D" w:rsidRDefault="000E0B5D" w:rsidP="000E0B5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F3BF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Adres email: </w:t>
      </w:r>
      <w:hyperlink r:id="rId5" w:history="1">
        <w:r w:rsidR="001151BE" w:rsidRPr="00F72085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zsp@zary.pl</w:t>
        </w:r>
      </w:hyperlink>
      <w:r w:rsidR="001151B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DD70BC" w:rsidRPr="006F3BF9" w:rsidRDefault="00DD70BC" w:rsidP="000E0B5D">
      <w:pPr>
        <w:shd w:val="clear" w:color="auto" w:fill="FFFFFF"/>
        <w:spacing w:after="0" w:line="240" w:lineRule="auto"/>
        <w:textAlignment w:val="baseline"/>
        <w:rPr>
          <w:rStyle w:val="Hipercze"/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0E0B5D" w:rsidRDefault="000E0B5D" w:rsidP="000E0B5D">
      <w:pPr>
        <w:shd w:val="clear" w:color="auto" w:fill="FFFFFF"/>
        <w:spacing w:after="0" w:line="240" w:lineRule="auto"/>
        <w:textAlignment w:val="baseline"/>
        <w:rPr>
          <w:rStyle w:val="Hipercze"/>
          <w:rFonts w:ascii="Times New Roman" w:eastAsia="Times New Roman" w:hAnsi="Times New Roman" w:cs="Times New Roman"/>
          <w:b/>
          <w:color w:val="auto"/>
          <w:sz w:val="24"/>
          <w:szCs w:val="24"/>
          <w:u w:val="none"/>
          <w:lang w:eastAsia="pl-PL"/>
        </w:rPr>
      </w:pPr>
      <w:r>
        <w:rPr>
          <w:rStyle w:val="Hipercze"/>
          <w:rFonts w:ascii="Times New Roman" w:eastAsia="Times New Roman" w:hAnsi="Times New Roman" w:cs="Times New Roman"/>
          <w:b/>
          <w:color w:val="auto"/>
          <w:sz w:val="24"/>
          <w:szCs w:val="24"/>
          <w:u w:val="none"/>
          <w:lang w:eastAsia="pl-PL"/>
        </w:rPr>
        <w:t>Z</w:t>
      </w:r>
      <w:r w:rsidRPr="00D86553">
        <w:rPr>
          <w:rStyle w:val="Hipercze"/>
          <w:rFonts w:ascii="Times New Roman" w:eastAsia="Times New Roman" w:hAnsi="Times New Roman" w:cs="Times New Roman"/>
          <w:b/>
          <w:color w:val="auto"/>
          <w:sz w:val="24"/>
          <w:szCs w:val="24"/>
          <w:u w:val="none"/>
          <w:lang w:eastAsia="pl-PL"/>
        </w:rPr>
        <w:t xml:space="preserve"> Inspektorem Ochrony Danych Osobowych</w:t>
      </w:r>
      <w:r>
        <w:rPr>
          <w:rStyle w:val="Hipercze"/>
          <w:rFonts w:ascii="Times New Roman" w:eastAsia="Times New Roman" w:hAnsi="Times New Roman" w:cs="Times New Roman"/>
          <w:b/>
          <w:color w:val="auto"/>
          <w:sz w:val="24"/>
          <w:szCs w:val="24"/>
          <w:u w:val="none"/>
          <w:lang w:eastAsia="pl-PL"/>
        </w:rPr>
        <w:t xml:space="preserve">: </w:t>
      </w:r>
    </w:p>
    <w:p w:rsidR="000E0B5D" w:rsidRDefault="000E0B5D" w:rsidP="000E0B5D">
      <w:pPr>
        <w:shd w:val="clear" w:color="auto" w:fill="FFFFFF"/>
        <w:spacing w:after="0" w:line="240" w:lineRule="auto"/>
        <w:textAlignment w:val="baseline"/>
        <w:rPr>
          <w:rStyle w:val="Hipercze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pl-PL"/>
        </w:rPr>
      </w:pPr>
      <w:r>
        <w:rPr>
          <w:rStyle w:val="Hipercze"/>
          <w:rFonts w:ascii="Times New Roman" w:eastAsia="Times New Roman" w:hAnsi="Times New Roman" w:cs="Times New Roman"/>
          <w:b/>
          <w:color w:val="auto"/>
          <w:sz w:val="24"/>
          <w:szCs w:val="24"/>
          <w:u w:val="none"/>
          <w:lang w:eastAsia="pl-PL"/>
        </w:rPr>
        <w:t>Jędrzej Bajer</w:t>
      </w:r>
      <w:r>
        <w:rPr>
          <w:rStyle w:val="Hipercze"/>
          <w:rFonts w:ascii="Times New Roman" w:eastAsia="Times New Roman" w:hAnsi="Times New Roman" w:cs="Times New Roman"/>
          <w:b/>
          <w:color w:val="auto"/>
          <w:sz w:val="24"/>
          <w:szCs w:val="24"/>
          <w:u w:val="none"/>
          <w:lang w:eastAsia="pl-PL"/>
        </w:rPr>
        <w:br/>
      </w:r>
      <w:r w:rsidRPr="00D86553">
        <w:rPr>
          <w:rStyle w:val="Hipercze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pl-PL"/>
        </w:rPr>
        <w:t>Numer telefonu:</w:t>
      </w:r>
      <w:r>
        <w:rPr>
          <w:rStyle w:val="Hipercze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pl-PL"/>
        </w:rPr>
        <w:t xml:space="preserve"> 533 80 70 40</w:t>
      </w:r>
    </w:p>
    <w:p w:rsidR="000E0B5D" w:rsidRPr="00D86553" w:rsidRDefault="000E0B5D" w:rsidP="000E0B5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86553">
        <w:rPr>
          <w:rStyle w:val="Hipercze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pl-PL"/>
        </w:rPr>
        <w:t>Adres email:</w:t>
      </w:r>
      <w:r>
        <w:rPr>
          <w:rStyle w:val="Hipercze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pl-PL"/>
        </w:rPr>
        <w:t xml:space="preserve"> </w:t>
      </w:r>
      <w:hyperlink r:id="rId6" w:history="1">
        <w:r w:rsidR="001151BE" w:rsidRPr="00F72085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iod@odoplus.pl</w:t>
        </w:r>
      </w:hyperlink>
      <w:r w:rsidR="001151BE">
        <w:rPr>
          <w:rStyle w:val="Hipercze"/>
          <w:rFonts w:ascii="Times New Roman" w:eastAsia="Times New Roman" w:hAnsi="Times New Roman" w:cs="Times New Roman"/>
          <w:color w:val="auto"/>
          <w:sz w:val="24"/>
          <w:szCs w:val="24"/>
          <w:u w:val="none"/>
          <w:lang w:eastAsia="pl-PL"/>
        </w:rPr>
        <w:t xml:space="preserve"> </w:t>
      </w:r>
    </w:p>
    <w:p w:rsidR="00EC2CD9" w:rsidRPr="00D86553" w:rsidRDefault="00EC2CD9" w:rsidP="00EC2CD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8655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C2CD9" w:rsidRPr="00EC2CD9" w:rsidRDefault="00EC2CD9" w:rsidP="00EC2CD9">
      <w:pPr>
        <w:numPr>
          <w:ilvl w:val="0"/>
          <w:numId w:val="3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Jaki jest cel i podstawa prawna przetwarzania Twoich danych?</w:t>
      </w:r>
    </w:p>
    <w:p w:rsidR="00EC2CD9" w:rsidRPr="00EC2CD9" w:rsidRDefault="00EC2CD9" w:rsidP="00EC2CD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tbl>
      <w:tblPr>
        <w:tblW w:w="9059" w:type="dxa"/>
        <w:tblInd w:w="-8" w:type="dxa"/>
        <w:tblBorders>
          <w:top w:val="single" w:sz="6" w:space="0" w:color="EEEEEE"/>
          <w:left w:val="single" w:sz="6" w:space="0" w:color="EEEEEE"/>
          <w:bottom w:val="single" w:sz="6" w:space="0" w:color="EEEEEE"/>
          <w:right w:val="single" w:sz="6" w:space="0" w:color="EEEEEE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95"/>
        <w:gridCol w:w="4664"/>
      </w:tblGrid>
      <w:tr w:rsidR="00EC2CD9" w:rsidRPr="00EC2CD9" w:rsidTr="00923D6C">
        <w:trPr>
          <w:trHeight w:val="804"/>
        </w:trPr>
        <w:tc>
          <w:tcPr>
            <w:tcW w:w="4395" w:type="dxa"/>
            <w:tcBorders>
              <w:top w:val="single" w:sz="6" w:space="0" w:color="EEEEEE"/>
            </w:tcBorders>
            <w:shd w:val="clear" w:color="auto" w:fill="FFFFFF"/>
            <w:tcMar>
              <w:top w:w="90" w:type="dxa"/>
              <w:left w:w="360" w:type="dxa"/>
              <w:bottom w:w="90" w:type="dxa"/>
              <w:right w:w="360" w:type="dxa"/>
            </w:tcMar>
            <w:vAlign w:val="center"/>
            <w:hideMark/>
          </w:tcPr>
          <w:p w:rsidR="00EC2CD9" w:rsidRPr="00EC2CD9" w:rsidRDefault="00EC2CD9" w:rsidP="00EC2C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EC2CD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 </w:t>
            </w:r>
          </w:p>
          <w:p w:rsidR="00EC2CD9" w:rsidRDefault="00EC2CD9" w:rsidP="00EC2CD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  <w:r w:rsidRPr="00EC2CD9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CEL PRZETWARZANIA</w:t>
            </w:r>
          </w:p>
          <w:p w:rsidR="00D97DBE" w:rsidRPr="00EC2CD9" w:rsidRDefault="00D97DBE" w:rsidP="00EC2CD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664" w:type="dxa"/>
            <w:tcBorders>
              <w:top w:val="single" w:sz="6" w:space="0" w:color="EEEEEE"/>
            </w:tcBorders>
            <w:shd w:val="clear" w:color="auto" w:fill="FFFFFF"/>
            <w:tcMar>
              <w:top w:w="90" w:type="dxa"/>
              <w:left w:w="360" w:type="dxa"/>
              <w:bottom w:w="90" w:type="dxa"/>
              <w:right w:w="360" w:type="dxa"/>
            </w:tcMar>
            <w:vAlign w:val="center"/>
            <w:hideMark/>
          </w:tcPr>
          <w:p w:rsidR="00EC2CD9" w:rsidRPr="00EC2CD9" w:rsidRDefault="00EC2CD9" w:rsidP="00EC2C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EC2CD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 </w:t>
            </w:r>
          </w:p>
          <w:p w:rsidR="00EC2CD9" w:rsidRPr="00EC2CD9" w:rsidRDefault="00EC2CD9" w:rsidP="00EC2CD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EC2CD9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PODSTAWA PRAWNA</w:t>
            </w:r>
          </w:p>
          <w:p w:rsidR="00EC2CD9" w:rsidRPr="00EC2CD9" w:rsidRDefault="00EC2CD9" w:rsidP="00EC2CD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EC2CD9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 </w:t>
            </w:r>
          </w:p>
        </w:tc>
      </w:tr>
      <w:tr w:rsidR="00EC2CD9" w:rsidRPr="00EC2CD9" w:rsidTr="00923D6C">
        <w:trPr>
          <w:trHeight w:val="1345"/>
        </w:trPr>
        <w:tc>
          <w:tcPr>
            <w:tcW w:w="4395" w:type="dxa"/>
            <w:tcBorders>
              <w:top w:val="single" w:sz="6" w:space="0" w:color="EEEEEE"/>
            </w:tcBorders>
            <w:shd w:val="clear" w:color="auto" w:fill="FFFFFF"/>
            <w:tcMar>
              <w:top w:w="90" w:type="dxa"/>
              <w:left w:w="360" w:type="dxa"/>
              <w:bottom w:w="90" w:type="dxa"/>
              <w:right w:w="360" w:type="dxa"/>
            </w:tcMar>
            <w:vAlign w:val="center"/>
            <w:hideMark/>
          </w:tcPr>
          <w:p w:rsidR="00EC2CD9" w:rsidRDefault="00EE0918" w:rsidP="00EE0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 xml:space="preserve">Przetwarzanie danych osobowych odbywa się </w:t>
            </w:r>
            <w:r w:rsidRPr="00EE091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 xml:space="preserve">w celu realizacji zadań statutowych i ustawowych wynikających w szczególności z </w:t>
            </w:r>
            <w:r w:rsidRPr="00EE091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prawa oświatowego.</w:t>
            </w: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 xml:space="preserve"> </w:t>
            </w:r>
            <w:r w:rsidR="00923D6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Są to między innymi:</w:t>
            </w:r>
          </w:p>
          <w:p w:rsidR="00923D6C" w:rsidRDefault="00923D6C" w:rsidP="00EE0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</w:p>
          <w:p w:rsidR="00923D6C" w:rsidRDefault="00923D6C" w:rsidP="00EE0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</w:p>
          <w:p w:rsidR="00923D6C" w:rsidRDefault="00923D6C" w:rsidP="00EE0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</w:p>
          <w:p w:rsidR="00923D6C" w:rsidRPr="00923D6C" w:rsidRDefault="00923D6C" w:rsidP="00EE0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br/>
            </w:r>
          </w:p>
        </w:tc>
        <w:tc>
          <w:tcPr>
            <w:tcW w:w="4664" w:type="dxa"/>
            <w:tcBorders>
              <w:top w:val="single" w:sz="6" w:space="0" w:color="EEEEEE"/>
            </w:tcBorders>
            <w:shd w:val="clear" w:color="auto" w:fill="FFFFFF"/>
            <w:tcMar>
              <w:top w:w="90" w:type="dxa"/>
              <w:left w:w="360" w:type="dxa"/>
              <w:bottom w:w="90" w:type="dxa"/>
              <w:right w:w="360" w:type="dxa"/>
            </w:tcMar>
            <w:vAlign w:val="center"/>
            <w:hideMark/>
          </w:tcPr>
          <w:p w:rsidR="00EC2CD9" w:rsidRPr="00923D6C" w:rsidRDefault="00EC2CD9" w:rsidP="00923D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23D6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 xml:space="preserve">Art. 6 ust. 1 lit. </w:t>
            </w:r>
            <w:r w:rsidR="00EE0918" w:rsidRPr="00923D6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c</w:t>
            </w:r>
            <w:r w:rsidRPr="00923D6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 xml:space="preserve"> RODO</w:t>
            </w:r>
            <w:r w:rsidR="00EE091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br/>
            </w:r>
            <w:r w:rsidR="00923D6C" w:rsidRPr="00923D6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  <w:t>ustawa prawo oświatowe:</w:t>
            </w:r>
            <w:r w:rsidR="00923D6C" w:rsidRPr="00923D6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  <w:br/>
            </w:r>
            <w:r w:rsidR="00923D6C" w:rsidRPr="00923D6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(Dz. U. z 2018 r. poz. 996, 1000 i 1290)</w:t>
            </w:r>
            <w:r w:rsidR="00923D6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;</w:t>
            </w:r>
          </w:p>
          <w:p w:rsidR="00923D6C" w:rsidRPr="00923D6C" w:rsidRDefault="00923D6C" w:rsidP="00923D6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</w:pPr>
            <w:r w:rsidRPr="00923D6C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Ustawa o systemie oświaty</w:t>
            </w:r>
            <w:r w:rsidRPr="00923D6C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br/>
            </w:r>
            <w:r w:rsidRPr="00923D6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  <w:t>o systemie oświaty</w:t>
            </w:r>
          </w:p>
          <w:p w:rsidR="00923D6C" w:rsidRPr="00923D6C" w:rsidRDefault="00923D6C" w:rsidP="00923D6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</w:pPr>
            <w:r w:rsidRPr="00923D6C">
              <w:rPr>
                <w:rFonts w:ascii="Times New Roman" w:eastAsia="Times New Roman" w:hAnsi="Times New Roman" w:cs="Times New Roman"/>
                <w:iCs/>
                <w:sz w:val="20"/>
                <w:szCs w:val="20"/>
                <w:bdr w:val="none" w:sz="0" w:space="0" w:color="auto" w:frame="1"/>
                <w:lang w:eastAsia="pl-PL"/>
              </w:rPr>
              <w:t>(Dz. U. z 2017 r. poz. 2198, 2203 i 2361)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bdr w:val="none" w:sz="0" w:space="0" w:color="auto" w:frame="1"/>
                <w:lang w:eastAsia="pl-PL"/>
              </w:rPr>
              <w:t>;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bdr w:val="none" w:sz="0" w:space="0" w:color="auto" w:frame="1"/>
                <w:lang w:eastAsia="pl-PL"/>
              </w:rPr>
              <w:br/>
            </w:r>
            <w:r w:rsidRPr="00923D6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  <w:t>ROZPORZĄDZENIE</w:t>
            </w:r>
          </w:p>
          <w:p w:rsidR="00923D6C" w:rsidRPr="00923D6C" w:rsidRDefault="00923D6C" w:rsidP="00923D6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</w:pPr>
            <w:r w:rsidRPr="00923D6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  <w:t>MINISTRA EDUKACJI NARODOWEJ</w:t>
            </w:r>
          </w:p>
          <w:p w:rsidR="00923D6C" w:rsidRPr="00923D6C" w:rsidRDefault="00923D6C" w:rsidP="00923D6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</w:pPr>
            <w:r w:rsidRPr="00923D6C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bdr w:val="none" w:sz="0" w:space="0" w:color="auto" w:frame="1"/>
                <w:lang w:eastAsia="pl-PL"/>
              </w:rPr>
              <w:t>w sprawie sposobu prowadzenia przez publiczne przedszkola, szkoły i placówki dokumentacji przebiegu nauczania, działalności wychowawczej i opiekuńczej oraz rodzajów tej dokumentacji</w:t>
            </w:r>
          </w:p>
          <w:p w:rsidR="00EC2CD9" w:rsidRPr="00923D6C" w:rsidRDefault="00923D6C" w:rsidP="00EC2CD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Cs/>
                <w:sz w:val="20"/>
                <w:szCs w:val="20"/>
                <w:bdr w:val="none" w:sz="0" w:space="0" w:color="auto" w:frame="1"/>
                <w:lang w:eastAsia="pl-PL"/>
              </w:rPr>
            </w:pPr>
            <w:r w:rsidRPr="00923D6C">
              <w:rPr>
                <w:rFonts w:ascii="Times New Roman" w:eastAsia="Times New Roman" w:hAnsi="Times New Roman" w:cs="Times New Roman"/>
                <w:iCs/>
                <w:sz w:val="20"/>
                <w:szCs w:val="20"/>
                <w:bdr w:val="none" w:sz="0" w:space="0" w:color="auto" w:frame="1"/>
                <w:lang w:eastAsia="pl-PL"/>
              </w:rPr>
              <w:t>(Dz. U. poz. 1646)</w:t>
            </w:r>
          </w:p>
        </w:tc>
      </w:tr>
      <w:tr w:rsidR="00EC2CD9" w:rsidRPr="00EC2CD9" w:rsidTr="00923D6C">
        <w:trPr>
          <w:trHeight w:val="804"/>
        </w:trPr>
        <w:tc>
          <w:tcPr>
            <w:tcW w:w="4395" w:type="dxa"/>
            <w:tcBorders>
              <w:top w:val="single" w:sz="6" w:space="0" w:color="EEEEEE"/>
              <w:bottom w:val="single" w:sz="6" w:space="0" w:color="EEEEEE"/>
            </w:tcBorders>
            <w:shd w:val="clear" w:color="auto" w:fill="FFFFFF"/>
            <w:tcMar>
              <w:top w:w="90" w:type="dxa"/>
              <w:left w:w="360" w:type="dxa"/>
              <w:bottom w:w="90" w:type="dxa"/>
              <w:right w:w="360" w:type="dxa"/>
            </w:tcMar>
            <w:vAlign w:val="center"/>
            <w:hideMark/>
          </w:tcPr>
          <w:p w:rsidR="00EC2CD9" w:rsidRPr="00923D6C" w:rsidRDefault="00EE0918" w:rsidP="00EC2CD9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Przetwarzanie danych osobowych może również odbywać się na podstawie wyrażonej przez Pana/Panią zgody</w:t>
            </w:r>
          </w:p>
        </w:tc>
        <w:tc>
          <w:tcPr>
            <w:tcW w:w="4664" w:type="dxa"/>
            <w:tcBorders>
              <w:top w:val="single" w:sz="6" w:space="0" w:color="EEEEEE"/>
              <w:bottom w:val="single" w:sz="6" w:space="0" w:color="EEEEEE"/>
            </w:tcBorders>
            <w:shd w:val="clear" w:color="auto" w:fill="FFFFFF"/>
            <w:tcMar>
              <w:top w:w="90" w:type="dxa"/>
              <w:left w:w="360" w:type="dxa"/>
              <w:bottom w:w="90" w:type="dxa"/>
              <w:right w:w="360" w:type="dxa"/>
            </w:tcMar>
            <w:vAlign w:val="center"/>
            <w:hideMark/>
          </w:tcPr>
          <w:p w:rsidR="00D86553" w:rsidRPr="00923D6C" w:rsidRDefault="00EE0918" w:rsidP="00923D6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</w:pPr>
            <w:r w:rsidRPr="00923D6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bdr w:val="none" w:sz="0" w:space="0" w:color="auto" w:frame="1"/>
                <w:lang w:eastAsia="pl-PL"/>
              </w:rPr>
              <w:t>Art. 6 ust. 1 lit. a RODO</w:t>
            </w:r>
          </w:p>
          <w:p w:rsidR="006F3BF9" w:rsidRDefault="006F3BF9" w:rsidP="00D865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923D6C" w:rsidRDefault="00923D6C" w:rsidP="00D865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923D6C" w:rsidRPr="00EC2CD9" w:rsidRDefault="00923D6C" w:rsidP="00D865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</w:tbl>
    <w:p w:rsidR="001151BE" w:rsidRDefault="00EC2CD9" w:rsidP="001151BE">
      <w:pPr>
        <w:numPr>
          <w:ilvl w:val="0"/>
          <w:numId w:val="4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Czy Twoje dane będą </w:t>
      </w:r>
      <w:r w:rsidR="00A95C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przetwarzane w sposób, </w:t>
      </w: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który wiąże się z zautomatyzowanym podejmowaniem decyzji, m.in. takim jak profilowanie?</w:t>
      </w:r>
    </w:p>
    <w:p w:rsidR="001151BE" w:rsidRPr="001151BE" w:rsidRDefault="001151BE" w:rsidP="001151BE">
      <w:pPr>
        <w:spacing w:after="0" w:line="39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Nie profilujemy osób</w:t>
      </w:r>
    </w:p>
    <w:p w:rsidR="00EC2CD9" w:rsidRPr="00EC2CD9" w:rsidRDefault="00EC2CD9" w:rsidP="00EC2CD9">
      <w:pPr>
        <w:numPr>
          <w:ilvl w:val="0"/>
          <w:numId w:val="5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Komu przekazywane będą Twoje dane osobowe</w:t>
      </w:r>
      <w:r w:rsidR="00BE799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 xml:space="preserve"> i kto będzie miał do nich dostęp</w:t>
      </w: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?</w:t>
      </w:r>
    </w:p>
    <w:p w:rsidR="00EC2CD9" w:rsidRPr="00EC2CD9" w:rsidRDefault="00EC2CD9" w:rsidP="00EC2CD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 uwagi na fakt, iż </w:t>
      </w:r>
      <w:r w:rsidR="00D655F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jesteśmy </w:t>
      </w:r>
      <w:r w:rsidR="00214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placówką oświatową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musimy spełniać zarówno obowiązki nałożone prawem, ale także musimy zapewnić odpowiednią organizację pracy </w:t>
      </w:r>
      <w:r w:rsidR="00D655F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całej placówki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BE7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 związku z czym Twoje dane mogą być przekazywane do:</w:t>
      </w:r>
    </w:p>
    <w:p w:rsidR="00C52466" w:rsidRDefault="00EC2CD9" w:rsidP="00C52466">
      <w:pPr>
        <w:numPr>
          <w:ilvl w:val="0"/>
          <w:numId w:val="6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podmiotów świadczących usługi teleinformatyczne w celu obsługi </w:t>
      </w:r>
      <w:r w:rsidR="00D655F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oprogramowania </w:t>
      </w:r>
      <w:r w:rsidR="00BE79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informatycznego na podstawie podpisanych umów powierzenia, oraz organy władzy publicznej celem realizacji obowiązków prawnych</w:t>
      </w:r>
      <w:r w:rsidR="00BE79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="00BE799A" w:rsidRPr="00BE7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Dostęp do danych osobowych Pana/Pani oraz Pana/Pani dziecka mogą mieć:</w:t>
      </w:r>
    </w:p>
    <w:p w:rsidR="00C52466" w:rsidRDefault="00BE799A" w:rsidP="00C52466">
      <w:pPr>
        <w:numPr>
          <w:ilvl w:val="0"/>
          <w:numId w:val="6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uprawnieni pracownicy naszej placówki,</w:t>
      </w:r>
    </w:p>
    <w:p w:rsidR="00582462" w:rsidRDefault="00BE799A" w:rsidP="00C52466">
      <w:pPr>
        <w:numPr>
          <w:ilvl w:val="0"/>
          <w:numId w:val="6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uprawnieni pracownicy </w:t>
      </w:r>
      <w:r w:rsid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organu prowadzącego </w:t>
      </w:r>
      <w:r w:rsidR="00214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placówkę</w:t>
      </w:r>
      <w:r w:rsid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tj.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Urzędu</w:t>
      </w:r>
      <w:r w:rsid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Miejski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ego</w:t>
      </w:r>
      <w:r w:rsid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</w:t>
      </w:r>
      <w:r w:rsidR="005610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Żarach</w:t>
      </w:r>
    </w:p>
    <w:p w:rsidR="00D655F1" w:rsidRPr="00D655F1" w:rsidRDefault="00D655F1" w:rsidP="00D655F1">
      <w:pPr>
        <w:spacing w:after="0" w:line="39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B5D90" w:rsidRDefault="00CB5D90" w:rsidP="00CB5D90">
      <w:pPr>
        <w:numPr>
          <w:ilvl w:val="0"/>
          <w:numId w:val="10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pl-PL"/>
        </w:rPr>
        <w:t>Przez jaki czas przetwarzane będą Twoje dane osobowe?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pl-PL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Dane osobowe przetwarzane będą przez okres edukacji dziecka w naszej placówce, a po tym okresie dla celów i przez czas oraz w zakresie wymaganym przez przepisy prawa </w:t>
      </w:r>
    </w:p>
    <w:p w:rsidR="006F3BF9" w:rsidRPr="006F3BF9" w:rsidRDefault="006F3BF9" w:rsidP="006F3BF9">
      <w:pPr>
        <w:spacing w:after="0" w:line="39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EC2CD9" w:rsidRPr="00EC2CD9" w:rsidRDefault="00EC2CD9" w:rsidP="00EC2CD9">
      <w:pPr>
        <w:numPr>
          <w:ilvl w:val="0"/>
          <w:numId w:val="7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Czy podanie danych jest moim obowiązkiem?</w:t>
      </w:r>
    </w:p>
    <w:p w:rsidR="00EC2CD9" w:rsidRDefault="00EC2CD9" w:rsidP="00EC2CD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Przekazanie przez Ciebie danych osobowych odbywa się na zasadzie dobrowolności, jednakże </w:t>
      </w:r>
      <w:r w:rsidR="00376A4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jest 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konieczne w celu </w:t>
      </w:r>
      <w:r w:rsid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wykonania ciążących na nas obowiązków prawnych,</w:t>
      </w:r>
    </w:p>
    <w:p w:rsidR="00CC1256" w:rsidRPr="00EC2CD9" w:rsidRDefault="00CC1256" w:rsidP="00EC2CD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582462" w:rsidRPr="00582462" w:rsidRDefault="00EC2CD9" w:rsidP="00582462">
      <w:pPr>
        <w:numPr>
          <w:ilvl w:val="0"/>
          <w:numId w:val="8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C2C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Jakie są Twoje prawa?</w:t>
      </w:r>
    </w:p>
    <w:p w:rsidR="00582462" w:rsidRPr="006F3BF9" w:rsidRDefault="00582462" w:rsidP="00582462">
      <w:pPr>
        <w:numPr>
          <w:ilvl w:val="0"/>
          <w:numId w:val="9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przypadku danych osobowych wymaganych przepisami prawa masz prawo do: </w:t>
      </w:r>
      <w:r w:rsidR="00EC2CD9" w:rsidRP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żądania od Administratora dostępu do swoich danych osobowych, ich sprostowania, </w:t>
      </w:r>
      <w:r w:rsidRP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oraz wniesienia skargi do </w:t>
      </w:r>
      <w:r w:rsidRPr="00582462">
        <w:rPr>
          <w:rFonts w:ascii="Times New Roman" w:eastAsia="Times New Roman" w:hAnsi="Times New Roman" w:cs="Times New Roman"/>
          <w:sz w:val="24"/>
          <w:szCs w:val="24"/>
          <w:lang w:eastAsia="pl-PL"/>
        </w:rPr>
        <w:t>organu nadzorczego UODO (Ur</w:t>
      </w:r>
      <w:r w:rsidR="00BE79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zędu Ochrony Danych Osobowych). </w:t>
      </w:r>
      <w:r w:rsidRPr="0058246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Nie masz prawa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do </w:t>
      </w:r>
      <w:r w:rsidRPr="006F3BF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wniesienia sprzec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iwu wobec przetwarzania, </w:t>
      </w:r>
      <w:r w:rsidRPr="00EC2CD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usunięcia lub ograniczenia przetwarza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nia danych osobowych – nie możemy usunąć ani zaprzestać przetwarzać twoich danych ponieważ zgodnie z przepisami prawa musimy przechowywać twoje dokumenty przez okres 50 lat</w:t>
      </w:r>
    </w:p>
    <w:p w:rsidR="006E1EC3" w:rsidRPr="00BE799A" w:rsidRDefault="00582462" w:rsidP="007B2CD8">
      <w:pPr>
        <w:numPr>
          <w:ilvl w:val="0"/>
          <w:numId w:val="9"/>
        </w:numPr>
        <w:spacing w:after="0" w:line="390" w:lineRule="atLeast"/>
        <w:ind w:left="0"/>
        <w:textAlignment w:val="baseline"/>
        <w:rPr>
          <w:rFonts w:ascii="Times New Roman" w:hAnsi="Times New Roman" w:cs="Times New Roman"/>
          <w:sz w:val="24"/>
          <w:szCs w:val="24"/>
        </w:rPr>
      </w:pPr>
      <w:r w:rsidRPr="00BE79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przypadku danych osobowych przekazanych nam na podstawie wyrażonej przez ciebie zgody masz prawo do: żądania od Administratora dostępu do swoich danych osobowych, ich sprostowania, usunięcia lub ograniczenia przetwarzania danych osobowych, </w:t>
      </w:r>
      <w:r w:rsidRP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wniesienia sprzeciwu wobec przetwarzania,</w:t>
      </w:r>
      <w:r w:rsidRPr="00BE79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przenoszenia danych,</w:t>
      </w:r>
      <w:r w:rsidRPr="00BE79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58246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cofnięcia zgody na przetwarzanie danych osobowych</w:t>
      </w:r>
      <w:r w:rsidRPr="00BE799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dowolnym momencie oraz wniesienia skargi do </w:t>
      </w:r>
      <w:r w:rsidRPr="00BE799A">
        <w:rPr>
          <w:rFonts w:ascii="Times New Roman" w:eastAsia="Times New Roman" w:hAnsi="Times New Roman" w:cs="Times New Roman"/>
          <w:sz w:val="24"/>
          <w:szCs w:val="24"/>
          <w:lang w:eastAsia="pl-PL"/>
        </w:rPr>
        <w:t>organu nadzorczego UODO (Ur</w:t>
      </w:r>
      <w:r w:rsidR="00BE799A">
        <w:rPr>
          <w:rFonts w:ascii="Times New Roman" w:eastAsia="Times New Roman" w:hAnsi="Times New Roman" w:cs="Times New Roman"/>
          <w:sz w:val="24"/>
          <w:szCs w:val="24"/>
          <w:lang w:eastAsia="pl-PL"/>
        </w:rPr>
        <w:t>zędu Ochrony Danych Osobowych).</w:t>
      </w:r>
    </w:p>
    <w:sectPr w:rsidR="006E1EC3" w:rsidRPr="00BE799A" w:rsidSect="001E13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62736"/>
    <w:multiLevelType w:val="multilevel"/>
    <w:tmpl w:val="E2209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120E64"/>
    <w:multiLevelType w:val="multilevel"/>
    <w:tmpl w:val="7666B66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D35966"/>
    <w:multiLevelType w:val="multilevel"/>
    <w:tmpl w:val="C17E71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6A411B"/>
    <w:multiLevelType w:val="multilevel"/>
    <w:tmpl w:val="E80A551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AA65E72"/>
    <w:multiLevelType w:val="multilevel"/>
    <w:tmpl w:val="09903F2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E507ED3"/>
    <w:multiLevelType w:val="multilevel"/>
    <w:tmpl w:val="4D786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D6A1D22"/>
    <w:multiLevelType w:val="multilevel"/>
    <w:tmpl w:val="CF3CE0D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5032AE6"/>
    <w:multiLevelType w:val="multilevel"/>
    <w:tmpl w:val="C69CE8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79F38E7"/>
    <w:multiLevelType w:val="multilevel"/>
    <w:tmpl w:val="4D148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3"/>
  </w:num>
  <w:num w:numId="8">
    <w:abstractNumId w:val="6"/>
  </w:num>
  <w:num w:numId="9">
    <w:abstractNumId w:val="8"/>
  </w:num>
  <w:num w:numId="10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C2CD9"/>
    <w:rsid w:val="000E0B5D"/>
    <w:rsid w:val="001151BE"/>
    <w:rsid w:val="001E13BB"/>
    <w:rsid w:val="0021486D"/>
    <w:rsid w:val="002611F1"/>
    <w:rsid w:val="00376A48"/>
    <w:rsid w:val="005610FF"/>
    <w:rsid w:val="00582462"/>
    <w:rsid w:val="006068D0"/>
    <w:rsid w:val="006E1EC3"/>
    <w:rsid w:val="006E4AB5"/>
    <w:rsid w:val="006F3BF9"/>
    <w:rsid w:val="00914EFA"/>
    <w:rsid w:val="00923D6C"/>
    <w:rsid w:val="009F55B3"/>
    <w:rsid w:val="00A95C51"/>
    <w:rsid w:val="00AF5FB0"/>
    <w:rsid w:val="00BE799A"/>
    <w:rsid w:val="00C52466"/>
    <w:rsid w:val="00CB5D90"/>
    <w:rsid w:val="00CC1256"/>
    <w:rsid w:val="00D655F1"/>
    <w:rsid w:val="00D86553"/>
    <w:rsid w:val="00D97DBE"/>
    <w:rsid w:val="00DD70BC"/>
    <w:rsid w:val="00EC2CD9"/>
    <w:rsid w:val="00EE0918"/>
    <w:rsid w:val="00F0523D"/>
    <w:rsid w:val="00FE47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24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EC2C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C2CD9"/>
    <w:rPr>
      <w:b/>
      <w:bCs/>
    </w:rPr>
  </w:style>
  <w:style w:type="character" w:styleId="Uwydatnienie">
    <w:name w:val="Emphasis"/>
    <w:basedOn w:val="Domylnaczcionkaakapitu"/>
    <w:uiPriority w:val="20"/>
    <w:qFormat/>
    <w:rsid w:val="00EC2CD9"/>
    <w:rPr>
      <w:i/>
      <w:iCs/>
    </w:rPr>
  </w:style>
  <w:style w:type="character" w:styleId="Hipercze">
    <w:name w:val="Hyperlink"/>
    <w:basedOn w:val="Domylnaczcionkaakapitu"/>
    <w:uiPriority w:val="99"/>
    <w:unhideWhenUsed/>
    <w:rsid w:val="00CC1256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655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03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5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09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odoplus.pl" TargetMode="External"/><Relationship Id="rId5" Type="http://schemas.openxmlformats.org/officeDocument/2006/relationships/hyperlink" Target="mailto:zsp@zary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546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baja</dc:creator>
  <cp:lastModifiedBy>Dyrektor</cp:lastModifiedBy>
  <cp:revision>2</cp:revision>
  <dcterms:created xsi:type="dcterms:W3CDTF">2018-12-03T12:27:00Z</dcterms:created>
  <dcterms:modified xsi:type="dcterms:W3CDTF">2018-12-03T12:27:00Z</dcterms:modified>
</cp:coreProperties>
</file>